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23" w:rsidRPr="008E6A93" w:rsidRDefault="00AB0A23" w:rsidP="00AB0A23">
      <w:pPr>
        <w:spacing w:after="0" w:line="240" w:lineRule="auto"/>
        <w:ind w:firstLine="720"/>
        <w:jc w:val="center"/>
        <w:rPr>
          <w:rFonts w:cstheme="minorHAnsi"/>
          <w:b/>
          <w:sz w:val="32"/>
        </w:rPr>
      </w:pPr>
      <w:bookmarkStart w:id="0" w:name="_GoBack"/>
      <w:bookmarkEnd w:id="0"/>
      <w:r w:rsidRPr="008E6A93">
        <w:rPr>
          <w:rFonts w:cstheme="minorHAnsi"/>
          <w:b/>
          <w:sz w:val="32"/>
        </w:rPr>
        <w:t xml:space="preserve">Hamlin County </w:t>
      </w:r>
      <w:r w:rsidR="00B16E4B">
        <w:rPr>
          <w:rFonts w:cstheme="minorHAnsi"/>
          <w:b/>
          <w:sz w:val="32"/>
        </w:rPr>
        <w:t>Board of Adjustment/Planning Commission</w:t>
      </w:r>
    </w:p>
    <w:p w:rsidR="00AB0A23" w:rsidRPr="008E6A93" w:rsidRDefault="00AB0A23" w:rsidP="00AB0A23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April 23</w:t>
      </w:r>
      <w:r w:rsidRPr="008E6A93">
        <w:rPr>
          <w:rFonts w:cstheme="minorHAnsi"/>
          <w:b/>
          <w:sz w:val="32"/>
        </w:rPr>
        <w:t xml:space="preserve">, 2018 </w:t>
      </w:r>
    </w:p>
    <w:p w:rsidR="00AB0A23" w:rsidRPr="008E6A93" w:rsidRDefault="00AB0A23" w:rsidP="00AB0A23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4H Building - </w:t>
      </w:r>
      <w:r w:rsidRPr="008E6A93">
        <w:rPr>
          <w:rFonts w:cstheme="minorHAnsi"/>
          <w:b/>
          <w:sz w:val="32"/>
        </w:rPr>
        <w:t>310 Pheasant Ave</w:t>
      </w:r>
      <w:r>
        <w:rPr>
          <w:rFonts w:cstheme="minorHAnsi"/>
          <w:b/>
          <w:sz w:val="32"/>
        </w:rPr>
        <w:t xml:space="preserve"> Hayti, SD</w:t>
      </w:r>
      <w:r w:rsidRPr="008E6A93">
        <w:rPr>
          <w:rFonts w:cstheme="minorHAnsi"/>
          <w:b/>
          <w:sz w:val="32"/>
        </w:rPr>
        <w:t xml:space="preserve"> </w:t>
      </w:r>
    </w:p>
    <w:p w:rsidR="00AB0A23" w:rsidRDefault="00AB0A23" w:rsidP="00AB0A23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7</w:t>
      </w:r>
      <w:r w:rsidRPr="008E6A93">
        <w:rPr>
          <w:rFonts w:cstheme="minorHAnsi"/>
          <w:b/>
          <w:sz w:val="32"/>
        </w:rPr>
        <w:t>:00 PM</w:t>
      </w:r>
    </w:p>
    <w:p w:rsidR="00AB0A23" w:rsidRPr="008E6A93" w:rsidRDefault="00AB0A23" w:rsidP="00AB0A23">
      <w:pPr>
        <w:spacing w:after="0" w:line="240" w:lineRule="auto"/>
        <w:jc w:val="center"/>
        <w:rPr>
          <w:rFonts w:cstheme="minorHAnsi"/>
          <w:b/>
          <w:sz w:val="32"/>
        </w:rPr>
      </w:pPr>
    </w:p>
    <w:p w:rsidR="00AB0A23" w:rsidRPr="004053A2" w:rsidRDefault="00AB0A23" w:rsidP="00384297">
      <w:pPr>
        <w:spacing w:after="0" w:line="240" w:lineRule="auto"/>
        <w:jc w:val="center"/>
        <w:rPr>
          <w:rFonts w:cstheme="minorHAnsi"/>
          <w:b/>
          <w:sz w:val="24"/>
          <w:u w:val="single"/>
        </w:rPr>
      </w:pPr>
      <w:r w:rsidRPr="004053A2">
        <w:rPr>
          <w:rFonts w:cstheme="minorHAnsi"/>
          <w:b/>
          <w:sz w:val="24"/>
          <w:u w:val="single"/>
        </w:rPr>
        <w:t>Board of Adjustment Agenda</w:t>
      </w:r>
    </w:p>
    <w:p w:rsidR="00AB0A23" w:rsidRPr="004053A2" w:rsidRDefault="00AB0A23" w:rsidP="00384297">
      <w:pPr>
        <w:spacing w:after="0" w:line="240" w:lineRule="auto"/>
        <w:jc w:val="center"/>
        <w:rPr>
          <w:rFonts w:cstheme="minorHAnsi"/>
          <w:b/>
          <w:sz w:val="24"/>
          <w:u w:val="single"/>
        </w:rPr>
      </w:pPr>
    </w:p>
    <w:p w:rsidR="00AB0A23" w:rsidRPr="004053A2" w:rsidRDefault="00AB0A23" w:rsidP="00384297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cstheme="minorHAnsi"/>
          <w:b/>
          <w:bCs/>
        </w:rPr>
      </w:pPr>
      <w:r w:rsidRPr="004053A2">
        <w:rPr>
          <w:rFonts w:cstheme="minorHAnsi"/>
          <w:b/>
          <w:bCs/>
        </w:rPr>
        <w:t xml:space="preserve">Call to Order </w:t>
      </w:r>
    </w:p>
    <w:p w:rsidR="00AB0A23" w:rsidRPr="004053A2" w:rsidRDefault="00AB0A23" w:rsidP="00384297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cstheme="minorHAnsi"/>
          <w:b/>
          <w:bCs/>
        </w:rPr>
      </w:pPr>
      <w:r w:rsidRPr="004053A2">
        <w:rPr>
          <w:rFonts w:cstheme="minorHAnsi"/>
          <w:b/>
        </w:rPr>
        <w:t xml:space="preserve">Items to be added to the agenda by the Board members or staff </w:t>
      </w:r>
    </w:p>
    <w:p w:rsidR="00AB0A23" w:rsidRPr="004053A2" w:rsidRDefault="00AB0A23" w:rsidP="0038429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  <w:b/>
        </w:rPr>
      </w:pPr>
      <w:r w:rsidRPr="004053A2">
        <w:rPr>
          <w:rFonts w:cstheme="minorHAnsi"/>
          <w:b/>
        </w:rPr>
        <w:t xml:space="preserve">Invitation for citizens to schedule time on the Board of Adjustment agenda for an item not listed. 5-minute maximum time allotted. </w:t>
      </w:r>
    </w:p>
    <w:p w:rsidR="00AB0A23" w:rsidRPr="004053A2" w:rsidRDefault="00AB0A23" w:rsidP="0038429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  <w:b/>
        </w:rPr>
      </w:pPr>
      <w:r w:rsidRPr="004053A2">
        <w:rPr>
          <w:rFonts w:cstheme="minorHAnsi"/>
          <w:b/>
        </w:rPr>
        <w:t xml:space="preserve">Approval of Agenda </w:t>
      </w:r>
    </w:p>
    <w:p w:rsidR="00AB0A23" w:rsidRPr="004053A2" w:rsidRDefault="00AB0A23" w:rsidP="00384297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cstheme="minorHAnsi"/>
          <w:b/>
          <w:bCs/>
        </w:rPr>
      </w:pPr>
      <w:r w:rsidRPr="004053A2">
        <w:rPr>
          <w:rFonts w:cstheme="minorHAnsi"/>
          <w:b/>
          <w:bCs/>
        </w:rPr>
        <w:t xml:space="preserve">Approve </w:t>
      </w:r>
      <w:r>
        <w:rPr>
          <w:rFonts w:cstheme="minorHAnsi"/>
          <w:b/>
          <w:bCs/>
        </w:rPr>
        <w:t>March 26</w:t>
      </w:r>
      <w:r w:rsidRPr="004053A2">
        <w:rPr>
          <w:rFonts w:cstheme="minorHAnsi"/>
          <w:b/>
          <w:bCs/>
        </w:rPr>
        <w:t xml:space="preserve">, 2018 Meeting Minutes  </w:t>
      </w:r>
    </w:p>
    <w:p w:rsidR="00AB0A23" w:rsidRPr="00D75617" w:rsidRDefault="00AB0A23" w:rsidP="00D75617">
      <w:pPr>
        <w:pStyle w:val="ListParagraph"/>
        <w:numPr>
          <w:ilvl w:val="0"/>
          <w:numId w:val="3"/>
        </w:numPr>
        <w:spacing w:line="240" w:lineRule="auto"/>
        <w:ind w:left="360"/>
        <w:jc w:val="both"/>
        <w:rPr>
          <w:rFonts w:cstheme="minorHAnsi"/>
          <w:b/>
          <w:bCs/>
        </w:rPr>
      </w:pPr>
      <w:r w:rsidRPr="004053A2">
        <w:rPr>
          <w:rFonts w:cstheme="minorHAnsi"/>
          <w:b/>
          <w:bCs/>
        </w:rPr>
        <w:t xml:space="preserve">New Business </w:t>
      </w:r>
    </w:p>
    <w:p w:rsidR="007E5043" w:rsidRDefault="00AB0A23" w:rsidP="00384297">
      <w:pPr>
        <w:pStyle w:val="ListParagraph"/>
        <w:numPr>
          <w:ilvl w:val="1"/>
          <w:numId w:val="1"/>
        </w:numPr>
        <w:spacing w:line="240" w:lineRule="auto"/>
        <w:ind w:left="720"/>
        <w:jc w:val="both"/>
        <w:rPr>
          <w:rFonts w:cstheme="minorHAnsi"/>
          <w:bCs/>
        </w:rPr>
      </w:pPr>
      <w:r w:rsidRPr="008E6A93">
        <w:rPr>
          <w:rFonts w:cstheme="minorHAnsi"/>
          <w:b/>
          <w:bCs/>
        </w:rPr>
        <w:t xml:space="preserve">Variance Request </w:t>
      </w:r>
      <w:r>
        <w:rPr>
          <w:rFonts w:cstheme="minorHAnsi"/>
          <w:b/>
          <w:bCs/>
        </w:rPr>
        <w:t>–</w:t>
      </w:r>
      <w:r w:rsidRPr="008E6A93">
        <w:rPr>
          <w:rFonts w:cstheme="minorHAnsi"/>
          <w:b/>
          <w:bCs/>
        </w:rPr>
        <w:t xml:space="preserve"> </w:t>
      </w:r>
      <w:r>
        <w:rPr>
          <w:rFonts w:cstheme="minorHAnsi"/>
          <w:bCs/>
        </w:rPr>
        <w:t>Shelterbelt Setback Requirements</w:t>
      </w:r>
      <w:r w:rsidRPr="008E6A93">
        <w:rPr>
          <w:rFonts w:cstheme="minorHAnsi"/>
          <w:bCs/>
        </w:rPr>
        <w:t xml:space="preserve"> (</w:t>
      </w:r>
      <w:r>
        <w:rPr>
          <w:rFonts w:cstheme="minorHAnsi"/>
          <w:bCs/>
        </w:rPr>
        <w:t>5.18</w:t>
      </w:r>
      <w:r w:rsidRPr="008E6A93">
        <w:rPr>
          <w:rFonts w:cstheme="minorHAnsi"/>
          <w:bCs/>
        </w:rPr>
        <w:t>)</w:t>
      </w:r>
      <w:r>
        <w:rPr>
          <w:rFonts w:cstheme="minorHAnsi"/>
          <w:b/>
          <w:bCs/>
        </w:rPr>
        <w:t xml:space="preserve"> – </w:t>
      </w:r>
      <w:r w:rsidRPr="008E6A93">
        <w:rPr>
          <w:rFonts w:cstheme="minorHAnsi"/>
          <w:b/>
          <w:bCs/>
        </w:rPr>
        <w:t>Applicant</w:t>
      </w:r>
      <w:r>
        <w:rPr>
          <w:rFonts w:cstheme="minorHAnsi"/>
          <w:b/>
          <w:bCs/>
        </w:rPr>
        <w:t>/Owner</w:t>
      </w:r>
      <w:r w:rsidRPr="008E6A93">
        <w:rPr>
          <w:rFonts w:cstheme="minorHAnsi"/>
          <w:b/>
          <w:bCs/>
        </w:rPr>
        <w:t xml:space="preserve">: </w:t>
      </w:r>
      <w:r>
        <w:rPr>
          <w:rFonts w:cstheme="minorHAnsi"/>
          <w:bCs/>
        </w:rPr>
        <w:t>Page Koistinen, Richard and Harold Koistinen</w:t>
      </w:r>
      <w:r w:rsidRPr="008E6A93">
        <w:rPr>
          <w:rFonts w:cstheme="minorHAnsi"/>
          <w:b/>
          <w:bCs/>
        </w:rPr>
        <w:t>– Property Description</w:t>
      </w:r>
      <w:r w:rsidRPr="008E6A93">
        <w:rPr>
          <w:rFonts w:cstheme="minorHAnsi"/>
          <w:bCs/>
        </w:rPr>
        <w:t xml:space="preserve">: </w:t>
      </w:r>
      <w:r w:rsidR="007E5043" w:rsidRPr="007E5043">
        <w:rPr>
          <w:rFonts w:cstheme="minorHAnsi"/>
        </w:rPr>
        <w:t xml:space="preserve">W ½ of the NW ¼ less Block 1 Jensen Addition in Section 24 Township 114N Range 53W (Hayti Township) in Hamlin County, South Dakota. </w:t>
      </w:r>
    </w:p>
    <w:p w:rsidR="00AB0A23" w:rsidRPr="007E5043" w:rsidRDefault="00AB0A23" w:rsidP="00384297">
      <w:pPr>
        <w:pStyle w:val="ListParagraph"/>
        <w:numPr>
          <w:ilvl w:val="1"/>
          <w:numId w:val="1"/>
        </w:numPr>
        <w:spacing w:line="240" w:lineRule="auto"/>
        <w:ind w:left="720"/>
        <w:jc w:val="both"/>
        <w:rPr>
          <w:rFonts w:cstheme="minorHAnsi"/>
          <w:bCs/>
          <w:sz w:val="20"/>
        </w:rPr>
      </w:pPr>
      <w:r w:rsidRPr="007E5043">
        <w:rPr>
          <w:rFonts w:cstheme="minorHAnsi"/>
          <w:b/>
          <w:bCs/>
        </w:rPr>
        <w:t xml:space="preserve">Conditional Use </w:t>
      </w:r>
      <w:r w:rsidR="007E5043">
        <w:rPr>
          <w:rFonts w:cstheme="minorHAnsi"/>
          <w:b/>
          <w:bCs/>
        </w:rPr>
        <w:t xml:space="preserve">and Variance Request </w:t>
      </w:r>
      <w:r w:rsidRPr="007E5043">
        <w:rPr>
          <w:rFonts w:cstheme="minorHAnsi"/>
          <w:bCs/>
        </w:rPr>
        <w:t xml:space="preserve"> – Class B CAFO (</w:t>
      </w:r>
      <w:r w:rsidRPr="007E5043">
        <w:rPr>
          <w:rFonts w:cstheme="minorHAnsi"/>
        </w:rPr>
        <w:t>3.02.04.9)</w:t>
      </w:r>
      <w:r w:rsidR="007E5043">
        <w:rPr>
          <w:rFonts w:cstheme="minorHAnsi"/>
        </w:rPr>
        <w:t xml:space="preserve"> &amp;</w:t>
      </w:r>
      <w:r w:rsidR="007E5043" w:rsidRPr="007E5043">
        <w:rPr>
          <w:rFonts w:ascii="Arial" w:hAnsi="Arial" w:cs="Arial"/>
          <w:sz w:val="24"/>
          <w:szCs w:val="24"/>
        </w:rPr>
        <w:t xml:space="preserve"> </w:t>
      </w:r>
      <w:r w:rsidR="007E5043" w:rsidRPr="007E5043">
        <w:rPr>
          <w:rFonts w:cstheme="minorHAnsi"/>
          <w:szCs w:val="24"/>
        </w:rPr>
        <w:t>Required Setbacks and Separation Distance for CAFOS (5.25.05.6)</w:t>
      </w:r>
      <w:r w:rsidR="007E5043" w:rsidRPr="007E5043">
        <w:rPr>
          <w:rFonts w:cstheme="minorHAnsi"/>
          <w:sz w:val="20"/>
        </w:rPr>
        <w:t xml:space="preserve"> </w:t>
      </w:r>
      <w:r w:rsidRPr="007E5043">
        <w:rPr>
          <w:rFonts w:cstheme="minorHAnsi"/>
          <w:bCs/>
          <w:sz w:val="20"/>
        </w:rPr>
        <w:t xml:space="preserve"> </w:t>
      </w:r>
      <w:r w:rsidRPr="007E5043">
        <w:rPr>
          <w:rFonts w:cstheme="minorHAnsi"/>
          <w:bCs/>
        </w:rPr>
        <w:t xml:space="preserve">– </w:t>
      </w:r>
      <w:r w:rsidRPr="007E5043">
        <w:rPr>
          <w:rFonts w:cstheme="minorHAnsi"/>
          <w:b/>
          <w:bCs/>
        </w:rPr>
        <w:t>Owner/Applicant</w:t>
      </w:r>
      <w:r w:rsidRPr="007E5043">
        <w:rPr>
          <w:rFonts w:cstheme="minorHAnsi"/>
          <w:bCs/>
        </w:rPr>
        <w:t xml:space="preserve">: Roe Farm LLC – </w:t>
      </w:r>
      <w:r w:rsidRPr="007E5043">
        <w:rPr>
          <w:rFonts w:cstheme="minorHAnsi"/>
          <w:b/>
          <w:bCs/>
        </w:rPr>
        <w:t>Property Description</w:t>
      </w:r>
      <w:r w:rsidRPr="007E5043">
        <w:rPr>
          <w:rFonts w:cstheme="minorHAnsi"/>
          <w:bCs/>
        </w:rPr>
        <w:t xml:space="preserve">: </w:t>
      </w:r>
      <w:r w:rsidR="007E5043" w:rsidRPr="007E5043">
        <w:rPr>
          <w:rFonts w:cstheme="minorHAnsi"/>
          <w:color w:val="000000"/>
          <w:szCs w:val="24"/>
        </w:rPr>
        <w:t xml:space="preserve">S 30 Rods of E 50 Rods of NE ¼ &amp; SE ¼ less E 364’ of N 248’ of SE ¼  of Section 27 Township 115N Range 54W (Oxford Township) in Hamlin County, South Dakota. </w:t>
      </w:r>
    </w:p>
    <w:p w:rsidR="000D276E" w:rsidRPr="000D276E" w:rsidRDefault="00AB0A23" w:rsidP="000D27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cstheme="minorHAnsi"/>
          <w:b/>
          <w:bCs/>
        </w:rPr>
      </w:pPr>
      <w:r w:rsidRPr="000D276E">
        <w:rPr>
          <w:rFonts w:cstheme="minorHAnsi"/>
          <w:b/>
          <w:bCs/>
        </w:rPr>
        <w:t xml:space="preserve">Staff Report </w:t>
      </w:r>
    </w:p>
    <w:p w:rsidR="00AB0A23" w:rsidRPr="004053A2" w:rsidRDefault="00AB0A23" w:rsidP="00384297">
      <w:pPr>
        <w:tabs>
          <w:tab w:val="left" w:pos="360"/>
        </w:tabs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</w:rPr>
        <w:t>8.</w:t>
      </w:r>
      <w:r>
        <w:rPr>
          <w:rFonts w:cstheme="minorHAnsi"/>
          <w:b/>
        </w:rPr>
        <w:tab/>
      </w:r>
      <w:r w:rsidRPr="004053A2">
        <w:rPr>
          <w:rFonts w:cstheme="minorHAnsi"/>
          <w:b/>
        </w:rPr>
        <w:t xml:space="preserve">Open </w:t>
      </w:r>
    </w:p>
    <w:p w:rsidR="00AB0A23" w:rsidRPr="008E6A93" w:rsidRDefault="00AB0A23" w:rsidP="00384297">
      <w:pPr>
        <w:tabs>
          <w:tab w:val="left" w:pos="36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9.</w:t>
      </w:r>
      <w:r>
        <w:rPr>
          <w:rFonts w:cstheme="minorHAnsi"/>
          <w:b/>
          <w:bCs/>
        </w:rPr>
        <w:tab/>
      </w:r>
      <w:r w:rsidRPr="008E6A93">
        <w:rPr>
          <w:rFonts w:cstheme="minorHAnsi"/>
          <w:b/>
          <w:bCs/>
        </w:rPr>
        <w:t>Executive Session</w:t>
      </w:r>
    </w:p>
    <w:p w:rsidR="00AB0A23" w:rsidRPr="008E6A93" w:rsidRDefault="00AB0A23" w:rsidP="00384297">
      <w:pPr>
        <w:spacing w:after="0" w:line="240" w:lineRule="auto"/>
        <w:jc w:val="both"/>
        <w:rPr>
          <w:rFonts w:cstheme="minorHAnsi"/>
        </w:rPr>
      </w:pPr>
      <w:r w:rsidRPr="008E6A93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0</w:t>
      </w:r>
      <w:r w:rsidRPr="008E6A93">
        <w:rPr>
          <w:rFonts w:cstheme="minorHAnsi"/>
          <w:b/>
          <w:bCs/>
        </w:rPr>
        <w:t>.  Adjour</w:t>
      </w:r>
      <w:r>
        <w:rPr>
          <w:rFonts w:cstheme="minorHAnsi"/>
          <w:b/>
          <w:bCs/>
        </w:rPr>
        <w:t xml:space="preserve">n </w:t>
      </w:r>
    </w:p>
    <w:p w:rsidR="00AB0A23" w:rsidRDefault="00AB0A23" w:rsidP="00384297">
      <w:pPr>
        <w:spacing w:line="240" w:lineRule="auto"/>
      </w:pPr>
    </w:p>
    <w:p w:rsidR="00AB0A23" w:rsidRDefault="00AB0A23" w:rsidP="00384297">
      <w:pPr>
        <w:spacing w:after="0" w:line="240" w:lineRule="auto"/>
        <w:jc w:val="center"/>
        <w:rPr>
          <w:rFonts w:cstheme="minorHAnsi"/>
          <w:b/>
          <w:sz w:val="24"/>
          <w:u w:val="single"/>
        </w:rPr>
      </w:pPr>
      <w:r w:rsidRPr="008E6A93">
        <w:rPr>
          <w:rFonts w:cstheme="minorHAnsi"/>
          <w:b/>
          <w:sz w:val="24"/>
          <w:u w:val="single"/>
        </w:rPr>
        <w:t xml:space="preserve">Planning Commission Agenda </w:t>
      </w:r>
    </w:p>
    <w:p w:rsidR="00AB0A23" w:rsidRPr="008E6A93" w:rsidRDefault="00AB0A23" w:rsidP="00384297">
      <w:pPr>
        <w:spacing w:after="0" w:line="240" w:lineRule="auto"/>
        <w:jc w:val="center"/>
        <w:rPr>
          <w:rFonts w:cstheme="minorHAnsi"/>
          <w:b/>
          <w:sz w:val="24"/>
          <w:u w:val="single"/>
        </w:rPr>
      </w:pPr>
    </w:p>
    <w:p w:rsidR="00AB0A23" w:rsidRPr="004053A2" w:rsidRDefault="00AB0A23" w:rsidP="00384297">
      <w:pPr>
        <w:pStyle w:val="ListParagraph"/>
        <w:numPr>
          <w:ilvl w:val="0"/>
          <w:numId w:val="2"/>
        </w:numPr>
        <w:spacing w:after="0" w:line="240" w:lineRule="auto"/>
        <w:ind w:hanging="270"/>
        <w:rPr>
          <w:rFonts w:cstheme="minorHAnsi"/>
          <w:b/>
        </w:rPr>
      </w:pPr>
      <w:r w:rsidRPr="004053A2">
        <w:rPr>
          <w:rFonts w:cstheme="minorHAnsi"/>
          <w:b/>
        </w:rPr>
        <w:t xml:space="preserve">Call to Order </w:t>
      </w:r>
      <w:r>
        <w:rPr>
          <w:rFonts w:cstheme="minorHAnsi"/>
          <w:b/>
        </w:rPr>
        <w:t>(at the conclusion of the Board of Adjustment)</w:t>
      </w:r>
    </w:p>
    <w:p w:rsidR="00AB0A23" w:rsidRPr="004053A2" w:rsidRDefault="00AB0A23" w:rsidP="00384297">
      <w:pPr>
        <w:pStyle w:val="ListParagraph"/>
        <w:numPr>
          <w:ilvl w:val="0"/>
          <w:numId w:val="2"/>
        </w:numPr>
        <w:spacing w:after="0" w:line="240" w:lineRule="auto"/>
        <w:ind w:hanging="270"/>
        <w:rPr>
          <w:rFonts w:cstheme="minorHAnsi"/>
          <w:b/>
        </w:rPr>
      </w:pPr>
      <w:r w:rsidRPr="004053A2">
        <w:rPr>
          <w:rFonts w:cstheme="minorHAnsi"/>
          <w:b/>
        </w:rPr>
        <w:t xml:space="preserve">Items to be added to the Agenda by the Commission members or staff </w:t>
      </w:r>
    </w:p>
    <w:p w:rsidR="00AB0A23" w:rsidRPr="004053A2" w:rsidRDefault="00AB0A23" w:rsidP="00384297">
      <w:pPr>
        <w:pStyle w:val="ListParagraph"/>
        <w:numPr>
          <w:ilvl w:val="0"/>
          <w:numId w:val="2"/>
        </w:numPr>
        <w:spacing w:after="0" w:line="240" w:lineRule="auto"/>
        <w:ind w:hanging="270"/>
        <w:rPr>
          <w:rFonts w:cstheme="minorHAnsi"/>
          <w:b/>
        </w:rPr>
      </w:pPr>
      <w:r w:rsidRPr="004053A2">
        <w:rPr>
          <w:rFonts w:cstheme="minorHAnsi"/>
          <w:b/>
        </w:rPr>
        <w:t xml:space="preserve">Invitation for citizens to schedule time on the Planning Commission agenda for an item not listed. 5-minute maximum time allotted. </w:t>
      </w:r>
    </w:p>
    <w:p w:rsidR="00AB0A23" w:rsidRPr="004053A2" w:rsidRDefault="00AB0A23" w:rsidP="00384297">
      <w:pPr>
        <w:pStyle w:val="ListParagraph"/>
        <w:numPr>
          <w:ilvl w:val="0"/>
          <w:numId w:val="2"/>
        </w:numPr>
        <w:spacing w:after="0" w:line="240" w:lineRule="auto"/>
        <w:ind w:hanging="270"/>
        <w:rPr>
          <w:rFonts w:cstheme="minorHAnsi"/>
          <w:b/>
        </w:rPr>
      </w:pPr>
      <w:r w:rsidRPr="004053A2">
        <w:rPr>
          <w:rFonts w:cstheme="minorHAnsi"/>
          <w:b/>
        </w:rPr>
        <w:t xml:space="preserve">Approval of Agenda </w:t>
      </w:r>
    </w:p>
    <w:p w:rsidR="00AB0A23" w:rsidRDefault="007E5043" w:rsidP="00384297">
      <w:pPr>
        <w:pStyle w:val="ListParagraph"/>
        <w:numPr>
          <w:ilvl w:val="0"/>
          <w:numId w:val="2"/>
        </w:numPr>
        <w:spacing w:after="0" w:line="240" w:lineRule="auto"/>
        <w:ind w:hanging="27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Approve March 26</w:t>
      </w:r>
      <w:r w:rsidRPr="007E5043">
        <w:rPr>
          <w:rFonts w:cstheme="minorHAnsi"/>
          <w:b/>
          <w:bCs/>
          <w:vertAlign w:val="superscript"/>
        </w:rPr>
        <w:t>th</w:t>
      </w:r>
      <w:r w:rsidR="00AB0A23" w:rsidRPr="004053A2">
        <w:rPr>
          <w:rFonts w:cstheme="minorHAnsi"/>
          <w:b/>
          <w:bCs/>
        </w:rPr>
        <w:t xml:space="preserve">, 2018 Meeting Minutes  </w:t>
      </w:r>
    </w:p>
    <w:p w:rsidR="00317F77" w:rsidRDefault="00317F77" w:rsidP="00384297">
      <w:pPr>
        <w:pStyle w:val="ListParagraph"/>
        <w:numPr>
          <w:ilvl w:val="0"/>
          <w:numId w:val="2"/>
        </w:numPr>
        <w:spacing w:after="0" w:line="240" w:lineRule="auto"/>
        <w:ind w:hanging="27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Plat: Lot 7 Railroad Addition in Dempster– Ottertail Power Company </w:t>
      </w:r>
    </w:p>
    <w:p w:rsidR="007E5043" w:rsidRDefault="007E5043" w:rsidP="00384297">
      <w:pPr>
        <w:pStyle w:val="ListParagraph"/>
        <w:numPr>
          <w:ilvl w:val="0"/>
          <w:numId w:val="2"/>
        </w:numPr>
        <w:spacing w:after="0" w:line="240" w:lineRule="auto"/>
        <w:ind w:hanging="27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Plat: </w:t>
      </w:r>
      <w:r w:rsidR="00EF296A">
        <w:rPr>
          <w:rFonts w:cstheme="minorHAnsi"/>
          <w:b/>
          <w:bCs/>
        </w:rPr>
        <w:t>North</w:t>
      </w:r>
      <w:r w:rsidR="00D81921">
        <w:rPr>
          <w:rFonts w:cstheme="minorHAnsi"/>
          <w:b/>
          <w:bCs/>
        </w:rPr>
        <w:t xml:space="preserve"> B</w:t>
      </w:r>
      <w:r w:rsidR="00EF296A">
        <w:rPr>
          <w:rFonts w:cstheme="minorHAnsi"/>
          <w:b/>
          <w:bCs/>
        </w:rPr>
        <w:t>ay 11</w:t>
      </w:r>
      <w:r w:rsidR="00EF296A" w:rsidRPr="00EF296A">
        <w:rPr>
          <w:rFonts w:cstheme="minorHAnsi"/>
          <w:b/>
          <w:bCs/>
          <w:vertAlign w:val="superscript"/>
        </w:rPr>
        <w:t>th</w:t>
      </w:r>
      <w:r w:rsidR="00EF296A">
        <w:rPr>
          <w:rFonts w:cstheme="minorHAnsi"/>
          <w:b/>
          <w:bCs/>
        </w:rPr>
        <w:t xml:space="preserve"> Addition - </w:t>
      </w:r>
      <w:r>
        <w:rPr>
          <w:rFonts w:cstheme="minorHAnsi"/>
          <w:b/>
          <w:bCs/>
        </w:rPr>
        <w:t xml:space="preserve">Bob Winters/Todd Voss </w:t>
      </w:r>
    </w:p>
    <w:p w:rsidR="007E5043" w:rsidRDefault="007E5043" w:rsidP="00384297">
      <w:pPr>
        <w:pStyle w:val="ListParagraph"/>
        <w:numPr>
          <w:ilvl w:val="0"/>
          <w:numId w:val="2"/>
        </w:numPr>
        <w:spacing w:after="0" w:line="240" w:lineRule="auto"/>
        <w:ind w:hanging="27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Board Discussion: Accessory Agricultural Housing</w:t>
      </w:r>
    </w:p>
    <w:p w:rsidR="00AB0A23" w:rsidRPr="007E5043" w:rsidRDefault="00AB0A23" w:rsidP="00384297">
      <w:pPr>
        <w:pStyle w:val="ListParagraph"/>
        <w:numPr>
          <w:ilvl w:val="0"/>
          <w:numId w:val="2"/>
        </w:numPr>
        <w:spacing w:after="0" w:line="240" w:lineRule="auto"/>
        <w:ind w:hanging="270"/>
        <w:jc w:val="both"/>
        <w:rPr>
          <w:rFonts w:cstheme="minorHAnsi"/>
          <w:b/>
          <w:bCs/>
        </w:rPr>
      </w:pPr>
      <w:r w:rsidRPr="007E5043">
        <w:rPr>
          <w:rFonts w:cstheme="minorHAnsi"/>
          <w:b/>
        </w:rPr>
        <w:t xml:space="preserve">Adjournment </w:t>
      </w:r>
    </w:p>
    <w:p w:rsidR="00AB0A23" w:rsidRDefault="00AB0A23" w:rsidP="00384297">
      <w:pPr>
        <w:spacing w:line="240" w:lineRule="auto"/>
      </w:pPr>
    </w:p>
    <w:sectPr w:rsidR="00AB0A23" w:rsidSect="004053A2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D6112"/>
    <w:multiLevelType w:val="hybridMultilevel"/>
    <w:tmpl w:val="58204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06A88"/>
    <w:multiLevelType w:val="hybridMultilevel"/>
    <w:tmpl w:val="D7F42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905B32"/>
    <w:multiLevelType w:val="hybridMultilevel"/>
    <w:tmpl w:val="54629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A6CB28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AB0A23"/>
    <w:rsid w:val="00037431"/>
    <w:rsid w:val="000D276E"/>
    <w:rsid w:val="0014604B"/>
    <w:rsid w:val="001A7FC0"/>
    <w:rsid w:val="00317F77"/>
    <w:rsid w:val="00384297"/>
    <w:rsid w:val="006509B9"/>
    <w:rsid w:val="00777DB0"/>
    <w:rsid w:val="007E5043"/>
    <w:rsid w:val="00862BEB"/>
    <w:rsid w:val="00AB0A23"/>
    <w:rsid w:val="00B12B4F"/>
    <w:rsid w:val="00B16E4B"/>
    <w:rsid w:val="00BE0CFF"/>
    <w:rsid w:val="00C20E6C"/>
    <w:rsid w:val="00D75617"/>
    <w:rsid w:val="00D81921"/>
    <w:rsid w:val="00DB4E0B"/>
    <w:rsid w:val="00EF296A"/>
    <w:rsid w:val="00F735E3"/>
    <w:rsid w:val="00FE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2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Nealon</dc:creator>
  <cp:lastModifiedBy>Thomas Nealon</cp:lastModifiedBy>
  <cp:revision>2</cp:revision>
  <dcterms:created xsi:type="dcterms:W3CDTF">2018-04-23T15:38:00Z</dcterms:created>
  <dcterms:modified xsi:type="dcterms:W3CDTF">2018-04-23T15:38:00Z</dcterms:modified>
</cp:coreProperties>
</file>